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CB" w:rsidRPr="00873619" w:rsidRDefault="001D6DE6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Самоанализ урока «</w:t>
      </w:r>
      <w:r w:rsidR="004331C6">
        <w:rPr>
          <w:rFonts w:ascii="Times New Roman" w:hAnsi="Times New Roman" w:cs="Times New Roman"/>
          <w:sz w:val="28"/>
          <w:szCs w:val="28"/>
        </w:rPr>
        <w:t>П</w:t>
      </w:r>
      <w:r w:rsidRPr="00873619">
        <w:rPr>
          <w:rFonts w:ascii="Times New Roman" w:hAnsi="Times New Roman" w:cs="Times New Roman"/>
          <w:sz w:val="28"/>
          <w:szCs w:val="28"/>
        </w:rPr>
        <w:t xml:space="preserve">ричастие». </w:t>
      </w:r>
      <w:r w:rsidR="00DA7750" w:rsidRPr="00873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DE6" w:rsidRPr="00873619" w:rsidRDefault="00DA7750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 xml:space="preserve">На изучение причастия отводится по программе 5 часов. Учебное занятие, продемонстрированное мной, является первым в системе уроков. </w:t>
      </w:r>
      <w:r w:rsidR="00902085" w:rsidRPr="00873619">
        <w:rPr>
          <w:rFonts w:ascii="Times New Roman" w:hAnsi="Times New Roman" w:cs="Times New Roman"/>
          <w:sz w:val="28"/>
          <w:szCs w:val="28"/>
        </w:rPr>
        <w:t xml:space="preserve"> Поэтому я как педагог</w:t>
      </w:r>
      <w:r w:rsidR="001D6DE6" w:rsidRPr="00873619">
        <w:rPr>
          <w:rFonts w:ascii="Times New Roman" w:hAnsi="Times New Roman" w:cs="Times New Roman"/>
          <w:sz w:val="28"/>
          <w:szCs w:val="28"/>
        </w:rPr>
        <w:t xml:space="preserve"> ставила перед собой цели:</w:t>
      </w:r>
    </w:p>
    <w:p w:rsidR="001D6DE6" w:rsidRPr="00873619" w:rsidRDefault="001D6DE6" w:rsidP="00282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Познакомить участников с основными морфологическими признаками причастия.</w:t>
      </w:r>
    </w:p>
    <w:p w:rsidR="001D6DE6" w:rsidRPr="00873619" w:rsidRDefault="001D6DE6" w:rsidP="00282C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Научить распознавать причастия в тексте</w:t>
      </w:r>
    </w:p>
    <w:p w:rsidR="001D6DE6" w:rsidRPr="00873619" w:rsidRDefault="001D6DE6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Для достижения целей я определила следующие задачи:</w:t>
      </w:r>
    </w:p>
    <w:p w:rsidR="001D6DE6" w:rsidRPr="00873619" w:rsidRDefault="001D6DE6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-во-первых, создать условия для учебной деятельности, то есть мотивировать учащихся, вызвать интерес к уроку (с этой целью была придумана история с письмом)</w:t>
      </w:r>
    </w:p>
    <w:p w:rsidR="001D6DE6" w:rsidRPr="00873619" w:rsidRDefault="001D6DE6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-познакомить с новым термином «причастие»</w:t>
      </w:r>
    </w:p>
    <w:p w:rsidR="001D6DE6" w:rsidRPr="00873619" w:rsidRDefault="001D6DE6" w:rsidP="00282C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619">
        <w:rPr>
          <w:rFonts w:ascii="Times New Roman" w:hAnsi="Times New Roman" w:cs="Times New Roman"/>
          <w:sz w:val="28"/>
          <w:szCs w:val="28"/>
        </w:rPr>
        <w:t>- в течение урока развивать познавательную активность (для этого я использовала кроссворд, игру «ромашка», на</w:t>
      </w:r>
      <w:r w:rsidR="00D11DA3" w:rsidRPr="00873619">
        <w:rPr>
          <w:rFonts w:ascii="Times New Roman" w:hAnsi="Times New Roman" w:cs="Times New Roman"/>
          <w:sz w:val="28"/>
          <w:szCs w:val="28"/>
        </w:rPr>
        <w:t xml:space="preserve"> этапе</w:t>
      </w:r>
      <w:r w:rsidRPr="00873619">
        <w:rPr>
          <w:rFonts w:ascii="Times New Roman" w:hAnsi="Times New Roman" w:cs="Times New Roman"/>
          <w:sz w:val="28"/>
          <w:szCs w:val="28"/>
        </w:rPr>
        <w:t xml:space="preserve"> рефлексии задание</w:t>
      </w:r>
      <w:proofErr w:type="gramEnd"/>
      <w:r w:rsidRPr="00873619">
        <w:rPr>
          <w:rFonts w:ascii="Times New Roman" w:hAnsi="Times New Roman" w:cs="Times New Roman"/>
          <w:sz w:val="28"/>
          <w:szCs w:val="28"/>
        </w:rPr>
        <w:t xml:space="preserve"> написать «биографию причастия»)</w:t>
      </w:r>
    </w:p>
    <w:p w:rsidR="001D6DE6" w:rsidRPr="00873619" w:rsidRDefault="001D6DE6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-учить наблюдать, сравни</w:t>
      </w:r>
      <w:r w:rsidR="00DA7750" w:rsidRPr="00873619">
        <w:rPr>
          <w:rFonts w:ascii="Times New Roman" w:hAnsi="Times New Roman" w:cs="Times New Roman"/>
          <w:sz w:val="28"/>
          <w:szCs w:val="28"/>
        </w:rPr>
        <w:t xml:space="preserve">вать, делать выводы, приводить </w:t>
      </w:r>
      <w:r w:rsidRPr="00873619">
        <w:rPr>
          <w:rFonts w:ascii="Times New Roman" w:hAnsi="Times New Roman" w:cs="Times New Roman"/>
          <w:sz w:val="28"/>
          <w:szCs w:val="28"/>
        </w:rPr>
        <w:t xml:space="preserve"> аргументы (это прослеживалось в групповой и индивидуальной работе)</w:t>
      </w:r>
    </w:p>
    <w:p w:rsidR="00D11DA3" w:rsidRPr="00873619" w:rsidRDefault="00D11DA3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разработке данного урока</w:t>
      </w:r>
      <w:r w:rsidR="001978DF"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мною</w:t>
      </w: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были учтены следующие особенности учащихся:</w:t>
      </w:r>
    </w:p>
    <w:p w:rsidR="00D11DA3" w:rsidRPr="00873619" w:rsidRDefault="00D11DA3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потребность в ярком и образном объяснении нового материала </w:t>
      </w:r>
      <w:proofErr w:type="gramStart"/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Pr="008736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73619">
        <w:rPr>
          <w:rFonts w:ascii="Times New Roman" w:hAnsi="Times New Roman" w:cs="Times New Roman"/>
          <w:sz w:val="28"/>
          <w:szCs w:val="28"/>
        </w:rPr>
        <w:t>для этого я использовала стихи А. С. Пушкина, что позволило мне осуществить междисциплинарную связь с литературой</w:t>
      </w:r>
      <w:r w:rsidR="001978DF" w:rsidRPr="00873619">
        <w:rPr>
          <w:rFonts w:ascii="Times New Roman" w:hAnsi="Times New Roman" w:cs="Times New Roman"/>
          <w:sz w:val="28"/>
          <w:szCs w:val="28"/>
        </w:rPr>
        <w:t>);</w:t>
      </w:r>
    </w:p>
    <w:p w:rsidR="00D11DA3" w:rsidRPr="00873619" w:rsidRDefault="00D11DA3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стремление самостоятельно оценивать свои знания на каждом этапе урока, готовность к рефлексии;</w:t>
      </w:r>
    </w:p>
    <w:p w:rsidR="00D11DA3" w:rsidRPr="00873619" w:rsidRDefault="00D11DA3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потребность в самостоятельной познавательной деятельности</w:t>
      </w:r>
      <w:r w:rsidR="001978DF"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(работа в группах)</w:t>
      </w:r>
    </w:p>
    <w:p w:rsidR="001978DF" w:rsidRPr="00873619" w:rsidRDefault="001978DF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начале урока  четко и конкретно были сформулированы цели. Обучающая цель реализовывалась через различные виды заданий, которые были направлены на развитие потенциальных возможностей учащихся и их творческой самостоятельности.</w:t>
      </w:r>
    </w:p>
    <w:p w:rsidR="001978DF" w:rsidRPr="00873619" w:rsidRDefault="001978DF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Развивающая цель осуществлялась через монологическую речь учеников при воспроизведении теоретического материала, через необходимость самостоятельно делать выводы.</w:t>
      </w:r>
    </w:p>
    <w:p w:rsidR="001978DF" w:rsidRPr="00873619" w:rsidRDefault="001978DF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Воспитательная цель реализовывалась через использование презентации к уроку, подбор дидактического материала, организацию ситуации успеха и творчества.</w:t>
      </w:r>
    </w:p>
    <w:p w:rsidR="001978DF" w:rsidRPr="00873619" w:rsidRDefault="001978DF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 данном уроке главной для меня была задача, связанная с ответственностью понимания социальной значимости учения. Решение этой задачи прослеживалось на всех этапах урока.</w:t>
      </w:r>
    </w:p>
    <w:p w:rsidR="001978DF" w:rsidRPr="00873619" w:rsidRDefault="00DA7750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1978DF"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содержании урока нашли отражение языковая, коммуникативная компетенции. Формирование языковой компетенции прослеживалось на этапе актуализации знаний, ког</w:t>
      </w:r>
      <w:r w:rsidR="00520A69"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учащиеся вспоминали и проговаривали морфологические признаки прилагательных и глаголов.</w:t>
      </w: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78DF"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Обогащение словарного запаса осуществлялось  во время проведения словарной работы.</w:t>
      </w:r>
    </w:p>
    <w:p w:rsidR="001978DF" w:rsidRPr="00873619" w:rsidRDefault="001978DF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коммуникативной компетенции в анализируемом уроке прослеживалось через все виды речевой деятельности учащихся: чтение, письмо, слушание, говорение. Работая устно, соблюдали основные произносительные, лексические, грамматические нормы современного русского литературного языка.</w:t>
      </w:r>
    </w:p>
    <w:p w:rsidR="00521484" w:rsidRPr="00873619" w:rsidRDefault="00521484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 xml:space="preserve">На уроке я использовала современные  образовательные технологии, а именно: проблемно-диалогическая технология и частично элементы игровой технологии. Также применила технологию </w:t>
      </w:r>
      <w:proofErr w:type="spellStart"/>
      <w:r w:rsidRPr="0087361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73619">
        <w:rPr>
          <w:rFonts w:ascii="Times New Roman" w:hAnsi="Times New Roman" w:cs="Times New Roman"/>
          <w:sz w:val="28"/>
          <w:szCs w:val="28"/>
        </w:rPr>
        <w:t>.</w:t>
      </w:r>
    </w:p>
    <w:p w:rsidR="00D11DA3" w:rsidRPr="00873619" w:rsidRDefault="00D11DA3" w:rsidP="00282C1D">
      <w:pPr>
        <w:shd w:val="clear" w:color="auto" w:fill="FFFFFF" w:themeFill="background1"/>
        <w:spacing w:after="0" w:line="23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Было организовано чередование и смена видов деятельности в ходе урока. На учебном занятии для отработки </w:t>
      </w:r>
      <w:proofErr w:type="spellStart"/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общеучебных</w:t>
      </w:r>
      <w:proofErr w:type="spellEnd"/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специальных умений и навыков испо</w:t>
      </w:r>
      <w:r w:rsidR="00520A69"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льзовалась коллективная, парная,</w:t>
      </w: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групповая, самостоятельная, индивидуальная формы работы, что сказалось на познавательной активности, творчестве и самостоятельности учащихся. Коллективная, парная, групповая формы работы способствовали формированию коммуникативной и социальной компетенций. Самостоятельная и индивидуальная учебная деятельность была направлена на развитие у учащихся умений делать выбор, решать, каким будет способ учебных действий. На уроке был осуществлен дифференцированный подход к учащимся, который выражался в степени помощи, оказанной ученикам, а также в индивидуальном  выборе практической деятельности.</w:t>
      </w:r>
    </w:p>
    <w:p w:rsidR="00282C1D" w:rsidRPr="00873619" w:rsidRDefault="00D11DA3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Условием успешного усвоения учебного материала стало создание творческой, доброжелательной обстановки на уроке; адаптивная образовательная среда, поддерживающая стремление учащихся к проявлению и развитию своих природных и социально приобретенных возможностей; построение отношений между учениками и учителем на принципах сотрудничества, взаимоуважения и взаимопомощи. </w:t>
      </w:r>
      <w:r w:rsidR="00282C1D" w:rsidRPr="008736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C1D" w:rsidRPr="00873619">
        <w:rPr>
          <w:rFonts w:ascii="Times New Roman" w:hAnsi="Times New Roman" w:cs="Times New Roman"/>
          <w:sz w:val="28"/>
          <w:szCs w:val="28"/>
        </w:rPr>
        <w:t xml:space="preserve">Я ориентировалась, в первую очередь, на образовательные результаты: </w:t>
      </w:r>
      <w:proofErr w:type="spellStart"/>
      <w:r w:rsidR="00282C1D" w:rsidRPr="00873619">
        <w:rPr>
          <w:rFonts w:ascii="Times New Roman" w:hAnsi="Times New Roman" w:cs="Times New Roman"/>
          <w:sz w:val="28"/>
          <w:szCs w:val="28"/>
        </w:rPr>
        <w:t>личностые</w:t>
      </w:r>
      <w:proofErr w:type="spellEnd"/>
      <w:r w:rsidR="00282C1D" w:rsidRPr="00873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2C1D" w:rsidRPr="0087361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282C1D" w:rsidRPr="00873619">
        <w:rPr>
          <w:rFonts w:ascii="Times New Roman" w:hAnsi="Times New Roman" w:cs="Times New Roman"/>
          <w:sz w:val="28"/>
          <w:szCs w:val="28"/>
        </w:rPr>
        <w:t>, предметные. И нацелила свою деятельность на формирование универсальных учебных действий (УУД)</w:t>
      </w:r>
    </w:p>
    <w:p w:rsidR="00282C1D" w:rsidRPr="00873619" w:rsidRDefault="00282C1D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 xml:space="preserve">Итак, планируемые результаты: </w:t>
      </w:r>
    </w:p>
    <w:p w:rsidR="00282C1D" w:rsidRPr="00873619" w:rsidRDefault="00282C1D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 xml:space="preserve">Предметные: на моем занятии ученики научатся определять морфологические признаки причастия, находить причастия в тексте (думаю, </w:t>
      </w:r>
      <w:r w:rsidRPr="00873619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учащиеся продемонстрировали в успешном определении причастий)</w:t>
      </w:r>
    </w:p>
    <w:p w:rsidR="00282C1D" w:rsidRPr="00873619" w:rsidRDefault="00282C1D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Личностные: учащиеся проявляют учебно-познавательный интерес к новому материалу</w:t>
      </w:r>
    </w:p>
    <w:p w:rsidR="00282C1D" w:rsidRPr="00873619" w:rsidRDefault="00282C1D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Регулятивные: обучающиеся сами определяют цели урока</w:t>
      </w:r>
    </w:p>
    <w:p w:rsidR="00282C1D" w:rsidRPr="00873619" w:rsidRDefault="00282C1D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Познавательные: ученики делают выводы, составляют алгоритмы под моим руководством по определению причастий в тексте</w:t>
      </w:r>
    </w:p>
    <w:p w:rsidR="00D11DA3" w:rsidRPr="00873619" w:rsidRDefault="00282C1D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>Коммуникативные: ученики слушают друг друга и приходят к общему решению в совместной деятельности.</w:t>
      </w:r>
    </w:p>
    <w:p w:rsidR="00DA7750" w:rsidRPr="00873619" w:rsidRDefault="00DA7750" w:rsidP="00282C1D">
      <w:pPr>
        <w:jc w:val="both"/>
        <w:rPr>
          <w:rFonts w:ascii="Times New Roman" w:hAnsi="Times New Roman" w:cs="Times New Roman"/>
          <w:sz w:val="28"/>
          <w:szCs w:val="28"/>
        </w:rPr>
      </w:pPr>
      <w:r w:rsidRPr="00873619">
        <w:rPr>
          <w:rFonts w:ascii="Times New Roman" w:hAnsi="Times New Roman" w:cs="Times New Roman"/>
          <w:sz w:val="28"/>
          <w:szCs w:val="28"/>
        </w:rPr>
        <w:t xml:space="preserve">    Таким образом, содержание урока, использование учебных технологий соответствовали поставленным целям, что дало, на мой взгляд, хороший результат. Все, что было запланировано на уроке, выполнено. Главное – учащиеся усвоили материал. Значит, цели и задачи выполнены.</w:t>
      </w:r>
    </w:p>
    <w:p w:rsidR="00521484" w:rsidRPr="00873619" w:rsidRDefault="00521484" w:rsidP="00282C1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521484" w:rsidRPr="00873619" w:rsidSect="0051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37B4"/>
    <w:multiLevelType w:val="hybridMultilevel"/>
    <w:tmpl w:val="8FF8C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E6"/>
    <w:rsid w:val="00001693"/>
    <w:rsid w:val="001978DF"/>
    <w:rsid w:val="001D6DE6"/>
    <w:rsid w:val="00210D90"/>
    <w:rsid w:val="00282C1D"/>
    <w:rsid w:val="0034408B"/>
    <w:rsid w:val="004331C6"/>
    <w:rsid w:val="00517ACB"/>
    <w:rsid w:val="00520A69"/>
    <w:rsid w:val="00521484"/>
    <w:rsid w:val="006D7D16"/>
    <w:rsid w:val="00873619"/>
    <w:rsid w:val="00902085"/>
    <w:rsid w:val="00AE60A4"/>
    <w:rsid w:val="00D11DA3"/>
    <w:rsid w:val="00DA7750"/>
    <w:rsid w:val="00E7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1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8</cp:revision>
  <cp:lastPrinted>2019-02-17T16:21:00Z</cp:lastPrinted>
  <dcterms:created xsi:type="dcterms:W3CDTF">2019-02-16T18:04:00Z</dcterms:created>
  <dcterms:modified xsi:type="dcterms:W3CDTF">2002-03-19T05:54:00Z</dcterms:modified>
</cp:coreProperties>
</file>